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EC" w:rsidRDefault="004A6CEC" w:rsidP="0093339E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9333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9333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9333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9333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93339E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AF73B9" w:rsidRPr="003C0598" w:rsidRDefault="00401199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9333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9333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93339E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93339E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:rsidR="007873C3" w:rsidRPr="00401199" w:rsidRDefault="00B31B6F" w:rsidP="0093339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t xml:space="preserve">kształcenie na studiach niestacjonarnych;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>powtarzanie</w:t>
      </w:r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w języku obcym; </w:t>
      </w:r>
    </w:p>
    <w:p w:rsid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>
        <w:rPr>
          <w:sz w:val="23"/>
          <w:szCs w:val="23"/>
        </w:rPr>
        <w:t xml:space="preserve">realizację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:rsidR="00401199" w:rsidRPr="00401199" w:rsidRDefault="00401199" w:rsidP="0093339E">
      <w:pPr>
        <w:pStyle w:val="Default"/>
        <w:numPr>
          <w:ilvl w:val="0"/>
          <w:numId w:val="16"/>
        </w:numPr>
        <w:spacing w:before="240" w:after="240" w:line="360" w:lineRule="auto"/>
        <w:ind w:left="714" w:hanging="357"/>
        <w:contextualSpacing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:rsidR="00B37EEA" w:rsidRDefault="00401199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93339E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4A6CEC">
      <w:pPr>
        <w:spacing w:after="36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1199" w:rsidRDefault="00B37EEA" w:rsidP="0093339E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D172AC">
        <w:rPr>
          <w:rFonts w:ascii="Arial" w:hAnsi="Arial" w:cs="Arial"/>
          <w:sz w:val="24"/>
          <w:szCs w:val="24"/>
        </w:rPr>
        <w:lastRenderedPageBreak/>
        <w:t>Opinia Dziekana</w:t>
      </w:r>
      <w:r w:rsidR="00401199">
        <w:rPr>
          <w:rFonts w:ascii="Arial" w:hAnsi="Arial" w:cs="Arial"/>
          <w:sz w:val="24"/>
          <w:szCs w:val="24"/>
        </w:rPr>
        <w:t>: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93339E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 w:rsidR="00D172AC">
        <w:rPr>
          <w:rFonts w:ascii="Arial" w:eastAsia="Arial" w:hAnsi="Arial" w:cs="Arial"/>
          <w:i/>
          <w:color w:val="auto"/>
          <w:sz w:val="24"/>
          <w:szCs w:val="24"/>
        </w:rPr>
        <w:t>Dziekana</w:t>
      </w:r>
      <w:bookmarkStart w:id="0" w:name="_GoBack"/>
      <w:bookmarkEnd w:id="0"/>
    </w:p>
    <w:p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  <w:r w:rsidR="0093339E">
        <w:t>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>2. Trudną sytuację materialną student potwie</w:t>
      </w:r>
      <w:r w:rsidR="0093339E">
        <w:t>rdza składając w szczególności: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93339E">
        <w:t>.</w:t>
      </w:r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333C91"/>
    <w:rsid w:val="00351811"/>
    <w:rsid w:val="003C0598"/>
    <w:rsid w:val="003F0E81"/>
    <w:rsid w:val="00401199"/>
    <w:rsid w:val="0040262B"/>
    <w:rsid w:val="004A6CEC"/>
    <w:rsid w:val="004C00C9"/>
    <w:rsid w:val="004F3640"/>
    <w:rsid w:val="00545BD4"/>
    <w:rsid w:val="00635EB4"/>
    <w:rsid w:val="00696A83"/>
    <w:rsid w:val="007873C3"/>
    <w:rsid w:val="007B0F07"/>
    <w:rsid w:val="007D5032"/>
    <w:rsid w:val="008E72C5"/>
    <w:rsid w:val="008F0BD8"/>
    <w:rsid w:val="0093339E"/>
    <w:rsid w:val="00945396"/>
    <w:rsid w:val="00AB4DDC"/>
    <w:rsid w:val="00AD075A"/>
    <w:rsid w:val="00AF73B9"/>
    <w:rsid w:val="00B31B6F"/>
    <w:rsid w:val="00B37EEA"/>
    <w:rsid w:val="00B87DE6"/>
    <w:rsid w:val="00C3094D"/>
    <w:rsid w:val="00D172AC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5B1E-6AE4-4F4E-88F6-90ABBFB5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2</cp:revision>
  <cp:lastPrinted>2025-03-21T12:25:00Z</cp:lastPrinted>
  <dcterms:created xsi:type="dcterms:W3CDTF">2026-03-03T07:57:00Z</dcterms:created>
  <dcterms:modified xsi:type="dcterms:W3CDTF">2026-03-03T07:57:00Z</dcterms:modified>
</cp:coreProperties>
</file>